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58" w:rsidRDefault="005E0458" w:rsidP="005E0458">
      <w:pPr>
        <w:jc w:val="center"/>
        <w:rPr>
          <w:rFonts w:ascii="宋体" w:eastAsia="宋体" w:hAnsi="宋体"/>
          <w:b/>
          <w:sz w:val="36"/>
          <w:szCs w:val="36"/>
        </w:rPr>
      </w:pPr>
      <w:r w:rsidRPr="005E0458">
        <w:rPr>
          <w:rFonts w:ascii="宋体" w:eastAsia="宋体" w:hAnsi="宋体" w:hint="eastAsia"/>
          <w:b/>
          <w:sz w:val="36"/>
          <w:szCs w:val="36"/>
        </w:rPr>
        <w:t>我院召开教学</w:t>
      </w:r>
      <w:proofErr w:type="gramStart"/>
      <w:r w:rsidRPr="005E0458">
        <w:rPr>
          <w:rFonts w:ascii="宋体" w:eastAsia="宋体" w:hAnsi="宋体" w:hint="eastAsia"/>
          <w:b/>
          <w:sz w:val="36"/>
          <w:szCs w:val="36"/>
        </w:rPr>
        <w:t>成果奖线上</w:t>
      </w:r>
      <w:proofErr w:type="gramEnd"/>
      <w:r w:rsidRPr="005E0458">
        <w:rPr>
          <w:rFonts w:ascii="宋体" w:eastAsia="宋体" w:hAnsi="宋体" w:hint="eastAsia"/>
          <w:b/>
          <w:sz w:val="36"/>
          <w:szCs w:val="36"/>
        </w:rPr>
        <w:t>专题讲座</w:t>
      </w:r>
    </w:p>
    <w:p w:rsidR="005E0458" w:rsidRPr="005E0458" w:rsidRDefault="005E0458" w:rsidP="005E0458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sz w:val="28"/>
          <w:szCs w:val="28"/>
        </w:rPr>
        <w:t>教务处</w:t>
      </w:r>
    </w:p>
    <w:p w:rsidR="005E0458" w:rsidRDefault="005E0458" w:rsidP="00F93D2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A5758">
        <w:rPr>
          <w:rFonts w:ascii="宋体" w:eastAsia="宋体" w:hAnsi="宋体" w:hint="eastAsia"/>
          <w:sz w:val="28"/>
          <w:szCs w:val="28"/>
        </w:rPr>
        <w:t>为</w:t>
      </w:r>
      <w:r w:rsidR="006D2DAC">
        <w:rPr>
          <w:rFonts w:ascii="宋体" w:eastAsia="宋体" w:hAnsi="宋体" w:hint="eastAsia"/>
          <w:sz w:val="28"/>
          <w:szCs w:val="28"/>
        </w:rPr>
        <w:t>了帮助老师们</w:t>
      </w:r>
      <w:r w:rsidRPr="007A5758">
        <w:rPr>
          <w:rFonts w:ascii="宋体" w:eastAsia="宋体" w:hAnsi="宋体" w:hint="eastAsia"/>
          <w:sz w:val="28"/>
          <w:szCs w:val="28"/>
        </w:rPr>
        <w:t>更好的</w:t>
      </w:r>
      <w:r w:rsidR="006D2DAC">
        <w:rPr>
          <w:rFonts w:ascii="宋体" w:eastAsia="宋体" w:hAnsi="宋体" w:hint="eastAsia"/>
          <w:sz w:val="28"/>
          <w:szCs w:val="28"/>
        </w:rPr>
        <w:t>申报2</w:t>
      </w:r>
      <w:r w:rsidR="006D2DAC">
        <w:rPr>
          <w:rFonts w:ascii="宋体" w:eastAsia="宋体" w:hAnsi="宋体"/>
          <w:sz w:val="28"/>
          <w:szCs w:val="28"/>
        </w:rPr>
        <w:t>022</w:t>
      </w:r>
      <w:r w:rsidR="006D2DAC">
        <w:rPr>
          <w:rFonts w:ascii="宋体" w:eastAsia="宋体" w:hAnsi="宋体" w:hint="eastAsia"/>
          <w:sz w:val="28"/>
          <w:szCs w:val="28"/>
        </w:rPr>
        <w:t>年校级</w:t>
      </w:r>
      <w:r w:rsidRPr="007A5758">
        <w:rPr>
          <w:rFonts w:ascii="宋体" w:eastAsia="宋体" w:hAnsi="宋体" w:hint="eastAsia"/>
          <w:sz w:val="28"/>
          <w:szCs w:val="28"/>
        </w:rPr>
        <w:t>教学</w:t>
      </w:r>
      <w:r w:rsidR="006D2DAC">
        <w:rPr>
          <w:rFonts w:ascii="宋体" w:eastAsia="宋体" w:hAnsi="宋体" w:hint="eastAsia"/>
          <w:sz w:val="28"/>
          <w:szCs w:val="28"/>
        </w:rPr>
        <w:t>成果，</w:t>
      </w:r>
      <w:r w:rsidRPr="007A5758">
        <w:rPr>
          <w:rFonts w:ascii="宋体" w:eastAsia="宋体" w:hAnsi="宋体" w:hint="eastAsia"/>
          <w:sz w:val="28"/>
          <w:szCs w:val="28"/>
        </w:rPr>
        <w:t>教务处于</w:t>
      </w:r>
      <w:r w:rsidRPr="007A5758">
        <w:rPr>
          <w:rFonts w:ascii="宋体" w:eastAsia="宋体" w:hAnsi="宋体"/>
          <w:sz w:val="28"/>
          <w:szCs w:val="28"/>
        </w:rPr>
        <w:t>2022年5月24</w:t>
      </w:r>
      <w:r w:rsidR="006D2DAC">
        <w:rPr>
          <w:rFonts w:ascii="宋体" w:eastAsia="宋体" w:hAnsi="宋体"/>
          <w:sz w:val="28"/>
          <w:szCs w:val="28"/>
        </w:rPr>
        <w:t>日</w:t>
      </w:r>
      <w:r w:rsidR="00CC7E8B" w:rsidRPr="007A5758">
        <w:rPr>
          <w:rFonts w:ascii="宋体" w:eastAsia="宋体" w:hAnsi="宋体"/>
          <w:sz w:val="28"/>
          <w:szCs w:val="28"/>
        </w:rPr>
        <w:t>开展了教学</w:t>
      </w:r>
      <w:proofErr w:type="gramStart"/>
      <w:r w:rsidR="00CC7E8B" w:rsidRPr="007A5758">
        <w:rPr>
          <w:rFonts w:ascii="宋体" w:eastAsia="宋体" w:hAnsi="宋体"/>
          <w:sz w:val="28"/>
          <w:szCs w:val="28"/>
        </w:rPr>
        <w:t>成</w:t>
      </w:r>
      <w:r w:rsidR="00CC7E8B" w:rsidRPr="007A5758">
        <w:rPr>
          <w:rFonts w:ascii="宋体" w:eastAsia="宋体" w:hAnsi="宋体" w:hint="eastAsia"/>
          <w:sz w:val="28"/>
          <w:szCs w:val="28"/>
        </w:rPr>
        <w:t>果</w:t>
      </w:r>
      <w:r w:rsidRPr="007A5758">
        <w:rPr>
          <w:rFonts w:ascii="宋体" w:eastAsia="宋体" w:hAnsi="宋体"/>
          <w:sz w:val="28"/>
          <w:szCs w:val="28"/>
        </w:rPr>
        <w:t>奖</w:t>
      </w:r>
      <w:r w:rsidR="006D2DAC">
        <w:rPr>
          <w:rFonts w:ascii="宋体" w:eastAsia="宋体" w:hAnsi="宋体" w:hint="eastAsia"/>
          <w:sz w:val="28"/>
          <w:szCs w:val="28"/>
        </w:rPr>
        <w:t>线上</w:t>
      </w:r>
      <w:proofErr w:type="gramEnd"/>
      <w:r w:rsidRPr="007A5758">
        <w:rPr>
          <w:rFonts w:ascii="宋体" w:eastAsia="宋体" w:hAnsi="宋体" w:hint="eastAsia"/>
          <w:sz w:val="28"/>
          <w:szCs w:val="28"/>
        </w:rPr>
        <w:t>专题讲座</w:t>
      </w:r>
      <w:r w:rsidRPr="007A5758">
        <w:rPr>
          <w:rFonts w:ascii="宋体" w:eastAsia="宋体" w:hAnsi="宋体"/>
          <w:sz w:val="28"/>
          <w:szCs w:val="28"/>
        </w:rPr>
        <w:t>。</w:t>
      </w:r>
      <w:r w:rsidR="007A5758">
        <w:rPr>
          <w:rFonts w:ascii="宋体" w:eastAsia="宋体" w:hAnsi="宋体" w:hint="eastAsia"/>
          <w:sz w:val="28"/>
          <w:szCs w:val="28"/>
        </w:rPr>
        <w:t>本次讲座</w:t>
      </w:r>
      <w:r w:rsidRPr="007A5758">
        <w:rPr>
          <w:rFonts w:ascii="宋体" w:eastAsia="宋体" w:hAnsi="宋体"/>
          <w:sz w:val="28"/>
          <w:szCs w:val="28"/>
        </w:rPr>
        <w:t>邀请了</w:t>
      </w:r>
      <w:r w:rsidR="002535A2">
        <w:rPr>
          <w:rFonts w:ascii="宋体" w:eastAsia="宋体" w:hAnsi="宋体" w:hint="eastAsia"/>
          <w:sz w:val="28"/>
          <w:szCs w:val="28"/>
        </w:rPr>
        <w:t>武汉铁路职业技术学院原党委书记、院长，武汉职业技术学院</w:t>
      </w:r>
      <w:r w:rsidR="00CC7E8B" w:rsidRPr="007A5758">
        <w:rPr>
          <w:rFonts w:ascii="宋体" w:eastAsia="宋体" w:hAnsi="宋体" w:hint="eastAsia"/>
          <w:sz w:val="28"/>
          <w:szCs w:val="28"/>
        </w:rPr>
        <w:t>原党委书记张玲教授</w:t>
      </w:r>
      <w:r w:rsidR="006D2DAC">
        <w:rPr>
          <w:rFonts w:ascii="宋体" w:eastAsia="宋体" w:hAnsi="宋体"/>
          <w:sz w:val="28"/>
          <w:szCs w:val="28"/>
        </w:rPr>
        <w:t>为主讲</w:t>
      </w:r>
      <w:r w:rsidRPr="007A5758">
        <w:rPr>
          <w:rFonts w:ascii="宋体" w:eastAsia="宋体" w:hAnsi="宋体"/>
          <w:sz w:val="28"/>
          <w:szCs w:val="28"/>
        </w:rPr>
        <w:t>。</w:t>
      </w:r>
      <w:r w:rsidR="00F93D2F" w:rsidRPr="007A5758">
        <w:rPr>
          <w:rFonts w:ascii="宋体" w:eastAsia="宋体" w:hAnsi="宋体" w:hint="eastAsia"/>
          <w:sz w:val="28"/>
          <w:szCs w:val="28"/>
        </w:rPr>
        <w:t>张</w:t>
      </w:r>
      <w:r w:rsidR="00CC7E8B" w:rsidRPr="007A5758">
        <w:rPr>
          <w:rFonts w:ascii="宋体" w:eastAsia="宋体" w:hAnsi="宋体" w:hint="eastAsia"/>
          <w:sz w:val="28"/>
          <w:szCs w:val="28"/>
        </w:rPr>
        <w:t>教授</w:t>
      </w:r>
      <w:r w:rsidRPr="007A5758">
        <w:rPr>
          <w:rFonts w:ascii="宋体" w:eastAsia="宋体" w:hAnsi="宋体"/>
          <w:sz w:val="28"/>
          <w:szCs w:val="28"/>
        </w:rPr>
        <w:t>分</w:t>
      </w:r>
      <w:bookmarkStart w:id="0" w:name="_GoBack"/>
      <w:bookmarkEnd w:id="0"/>
      <w:r w:rsidRPr="007A5758">
        <w:rPr>
          <w:rFonts w:ascii="宋体" w:eastAsia="宋体" w:hAnsi="宋体"/>
          <w:sz w:val="28"/>
          <w:szCs w:val="28"/>
        </w:rPr>
        <w:t>别从</w:t>
      </w:r>
      <w:r w:rsidR="00CC7E8B" w:rsidRPr="007A5758">
        <w:rPr>
          <w:rFonts w:ascii="宋体" w:eastAsia="宋体" w:hAnsi="宋体" w:hint="eastAsia"/>
          <w:sz w:val="28"/>
          <w:szCs w:val="28"/>
        </w:rPr>
        <w:t>教学成果奖</w:t>
      </w:r>
      <w:r w:rsidR="006D2DAC">
        <w:rPr>
          <w:rFonts w:ascii="宋体" w:eastAsia="宋体" w:hAnsi="宋体" w:hint="eastAsia"/>
          <w:sz w:val="28"/>
          <w:szCs w:val="28"/>
        </w:rPr>
        <w:t>由来和意义</w:t>
      </w:r>
      <w:r w:rsidR="00F93D2F" w:rsidRPr="007A5758">
        <w:rPr>
          <w:rFonts w:ascii="宋体" w:eastAsia="宋体" w:hAnsi="宋体" w:hint="eastAsia"/>
          <w:sz w:val="28"/>
          <w:szCs w:val="28"/>
        </w:rPr>
        <w:t>、教学成果奖的</w:t>
      </w:r>
      <w:r w:rsidR="006D2DAC">
        <w:rPr>
          <w:rFonts w:ascii="宋体" w:eastAsia="宋体" w:hAnsi="宋体" w:hint="eastAsia"/>
          <w:sz w:val="28"/>
          <w:szCs w:val="28"/>
        </w:rPr>
        <w:t>凝练</w:t>
      </w:r>
      <w:r w:rsidRPr="007A5758">
        <w:rPr>
          <w:rFonts w:ascii="宋体" w:eastAsia="宋体" w:hAnsi="宋体"/>
          <w:sz w:val="28"/>
          <w:szCs w:val="28"/>
        </w:rPr>
        <w:t>作了精心指导，通过</w:t>
      </w:r>
      <w:r w:rsidR="00F93D2F" w:rsidRPr="007A5758">
        <w:rPr>
          <w:rFonts w:ascii="宋体" w:eastAsia="宋体" w:hAnsi="宋体" w:hint="eastAsia"/>
          <w:sz w:val="28"/>
          <w:szCs w:val="28"/>
        </w:rPr>
        <w:t>教学成果奖获奖案例</w:t>
      </w:r>
      <w:r w:rsidR="006D2DAC">
        <w:rPr>
          <w:rFonts w:ascii="宋体" w:eastAsia="宋体" w:hAnsi="宋体" w:hint="eastAsia"/>
          <w:sz w:val="28"/>
          <w:szCs w:val="28"/>
        </w:rPr>
        <w:t>分</w:t>
      </w:r>
      <w:r w:rsidRPr="007A5758">
        <w:rPr>
          <w:rFonts w:ascii="宋体" w:eastAsia="宋体" w:hAnsi="宋体"/>
          <w:sz w:val="28"/>
          <w:szCs w:val="28"/>
        </w:rPr>
        <w:t>析</w:t>
      </w:r>
      <w:r w:rsidR="006D2DAC">
        <w:rPr>
          <w:rFonts w:ascii="宋体" w:eastAsia="宋体" w:hAnsi="宋体" w:hint="eastAsia"/>
          <w:sz w:val="28"/>
          <w:szCs w:val="28"/>
        </w:rPr>
        <w:t>，</w:t>
      </w:r>
      <w:r w:rsidRPr="007A5758">
        <w:rPr>
          <w:rFonts w:ascii="宋体" w:eastAsia="宋体" w:hAnsi="宋体"/>
          <w:sz w:val="28"/>
          <w:szCs w:val="28"/>
        </w:rPr>
        <w:t>传授教学成果</w:t>
      </w:r>
      <w:r w:rsidR="00F93D2F" w:rsidRPr="007A5758">
        <w:rPr>
          <w:rFonts w:ascii="宋体" w:eastAsia="宋体" w:hAnsi="宋体" w:hint="eastAsia"/>
          <w:sz w:val="28"/>
          <w:szCs w:val="28"/>
        </w:rPr>
        <w:t>申报成功的经验</w:t>
      </w:r>
      <w:r w:rsidR="006D2DAC">
        <w:rPr>
          <w:rFonts w:ascii="宋体" w:eastAsia="宋体" w:hAnsi="宋体" w:hint="eastAsia"/>
          <w:sz w:val="28"/>
          <w:szCs w:val="28"/>
        </w:rPr>
        <w:t>等</w:t>
      </w:r>
      <w:r w:rsidRPr="007A5758">
        <w:rPr>
          <w:rFonts w:ascii="宋体" w:eastAsia="宋体" w:hAnsi="宋体"/>
          <w:sz w:val="28"/>
          <w:szCs w:val="28"/>
        </w:rPr>
        <w:t>。</w:t>
      </w:r>
      <w:r w:rsidR="007A5758" w:rsidRPr="007A5758">
        <w:rPr>
          <w:rFonts w:ascii="宋体" w:eastAsia="宋体" w:hAnsi="宋体" w:hint="eastAsia"/>
          <w:sz w:val="28"/>
          <w:szCs w:val="28"/>
        </w:rPr>
        <w:t>各二级学院、</w:t>
      </w:r>
      <w:proofErr w:type="gramStart"/>
      <w:r w:rsidR="007A5758" w:rsidRPr="007A5758">
        <w:rPr>
          <w:rFonts w:ascii="宋体" w:eastAsia="宋体" w:hAnsi="宋体" w:hint="eastAsia"/>
          <w:sz w:val="28"/>
          <w:szCs w:val="28"/>
        </w:rPr>
        <w:t>思政部</w:t>
      </w:r>
      <w:proofErr w:type="gramEnd"/>
      <w:r w:rsidR="007A5758" w:rsidRPr="007A5758">
        <w:rPr>
          <w:rFonts w:ascii="宋体" w:eastAsia="宋体" w:hAnsi="宋体" w:hint="eastAsia"/>
          <w:sz w:val="28"/>
          <w:szCs w:val="28"/>
        </w:rPr>
        <w:t>、公共教研室的专业带头人、骨干教师和教研组长</w:t>
      </w:r>
      <w:r w:rsidR="002535A2">
        <w:rPr>
          <w:rFonts w:ascii="宋体" w:eastAsia="宋体" w:hAnsi="宋体" w:hint="eastAsia"/>
          <w:sz w:val="28"/>
          <w:szCs w:val="28"/>
        </w:rPr>
        <w:t>参加了本次讲座，讲座由教务处张旭教授主持。</w:t>
      </w:r>
    </w:p>
    <w:p w:rsidR="007A5758" w:rsidRDefault="007A5758" w:rsidP="00F93D2F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7A5758" w:rsidRDefault="007A5758" w:rsidP="00F93D2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A5758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3957278"/>
            <wp:effectExtent l="0" t="0" r="2540" b="5715"/>
            <wp:docPr id="3" name="图片 3" descr="C:\Users\ACER\AppData\Local\Temp\WeChat Files\c4c538b128fdcac328e015b52f44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AppData\Local\Temp\WeChat Files\c4c538b128fdcac328e015b52f44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58" w:rsidRPr="007A5758" w:rsidRDefault="007A5758" w:rsidP="00F93D2F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981745" w:rsidRDefault="005E0458" w:rsidP="00F93D2F">
      <w:pPr>
        <w:ind w:firstLineChars="200" w:firstLine="56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7A5758">
        <w:rPr>
          <w:rFonts w:ascii="宋体" w:eastAsia="宋体" w:hAnsi="宋体" w:hint="eastAsia"/>
          <w:sz w:val="28"/>
          <w:szCs w:val="28"/>
        </w:rPr>
        <w:lastRenderedPageBreak/>
        <w:t>与会教师表示，聆听</w:t>
      </w:r>
      <w:r w:rsidR="00F93D2F" w:rsidRPr="007A5758">
        <w:rPr>
          <w:rFonts w:ascii="宋体" w:eastAsia="宋体" w:hAnsi="宋体" w:hint="eastAsia"/>
          <w:sz w:val="28"/>
          <w:szCs w:val="28"/>
        </w:rPr>
        <w:t>张教授的讲座</w:t>
      </w:r>
      <w:r w:rsidRPr="007A5758">
        <w:rPr>
          <w:rFonts w:ascii="宋体" w:eastAsia="宋体" w:hAnsi="宋体" w:hint="eastAsia"/>
          <w:sz w:val="28"/>
          <w:szCs w:val="28"/>
        </w:rPr>
        <w:t>对他们申报教学成果奖有很强的指导价值。</w:t>
      </w:r>
      <w:r w:rsidR="007A5758" w:rsidRPr="007A575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本次</w:t>
      </w:r>
      <w:r w:rsidR="007A575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讲座</w:t>
      </w:r>
      <w:r w:rsidR="007A5758" w:rsidRPr="007A575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使我</w:t>
      </w:r>
      <w:r w:rsidR="007A575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院教师对教学成果奖申报工作有了更清晰的认识，对提高我院</w:t>
      </w:r>
      <w:r w:rsidR="007A5758" w:rsidRPr="007A575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教学成果奖申报的质量发挥了积极的引导作用。</w:t>
      </w:r>
    </w:p>
    <w:p w:rsidR="007A5758" w:rsidRPr="007A5758" w:rsidRDefault="007A5758" w:rsidP="00F93D2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A5758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3955733"/>
            <wp:effectExtent l="0" t="0" r="2540" b="6985"/>
            <wp:docPr id="4" name="图片 4" descr="C:\Users\ACER\AppData\Local\Temp\WeChat Files\4779bf3bffed7d80890971851496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AppData\Local\Temp\WeChat Files\4779bf3bffed7d808909718514961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758" w:rsidRPr="007A5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58"/>
    <w:rsid w:val="002535A2"/>
    <w:rsid w:val="005E0458"/>
    <w:rsid w:val="006D2DAC"/>
    <w:rsid w:val="007A5758"/>
    <w:rsid w:val="00981745"/>
    <w:rsid w:val="00CC7E8B"/>
    <w:rsid w:val="00EA2E40"/>
    <w:rsid w:val="00F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35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3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35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3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3</cp:revision>
  <dcterms:created xsi:type="dcterms:W3CDTF">2022-05-25T07:16:00Z</dcterms:created>
  <dcterms:modified xsi:type="dcterms:W3CDTF">2022-06-05T08:40:00Z</dcterms:modified>
</cp:coreProperties>
</file>